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DB8AC">
      <w:pPr>
        <w:pStyle w:val="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  <w:lang w:val="en-US" w:eastAsia="zh-CN"/>
        </w:rPr>
        <w:t>应价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highlight w:val="none"/>
        </w:rPr>
        <w:t>登记申请表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4"/>
        <w:gridCol w:w="1598"/>
        <w:gridCol w:w="2441"/>
        <w:gridCol w:w="3031"/>
        <w:gridCol w:w="2614"/>
        <w:gridCol w:w="3794"/>
      </w:tblGrid>
      <w:tr w14:paraId="5C1CA6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exac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CB32461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项目编号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D47F3F8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53E2AD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zh-TW"/>
              </w:rPr>
              <w:t>获取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  <w:t>文件日期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B5CB2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zh-TW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  <w:t xml:space="preserve"> 日</w:t>
            </w:r>
          </w:p>
        </w:tc>
      </w:tr>
      <w:tr w14:paraId="45E7948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1" w:hRule="exac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3BC69D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36BF8D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</w:p>
        </w:tc>
      </w:tr>
      <w:tr w14:paraId="1FE25D7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4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490A141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应价人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资料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27F548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35A8C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</w:p>
        </w:tc>
      </w:tr>
      <w:tr w14:paraId="5D4C0ED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345443FA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8913343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地址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F0E84D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070014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  <w:t>邮编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EB7B78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</w:p>
        </w:tc>
      </w:tr>
      <w:tr w14:paraId="7C52DBB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0F82E9B7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CFD2421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授权人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E701DC3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6E3A0E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  <w:t>手机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11D214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  <w:t>电子邮箱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69BBD2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  <w:t>固定电话</w:t>
            </w:r>
          </w:p>
        </w:tc>
      </w:tr>
      <w:tr w14:paraId="2CF266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029C45FD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5C2D717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6F15921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415DE7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053C8B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31D814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</w:p>
        </w:tc>
      </w:tr>
      <w:tr w14:paraId="7E4082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76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935CED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  <w:tc>
          <w:tcPr>
            <w:tcW w:w="13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E18045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提交资料清单：</w:t>
            </w:r>
          </w:p>
          <w:p w14:paraId="700C16F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口法定代表人证明书及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登记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人的法定代表人授权委托书原件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0BF1B42C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 xml:space="preserve">口单位营业执照（副本）复印件； </w:t>
            </w:r>
          </w:p>
          <w:p w14:paraId="159844B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68D9B978"/>
    <w:sectPr>
      <w:pgSz w:w="16838" w:h="11906" w:orient="landscape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26B86"/>
    <w:rsid w:val="0F131CBC"/>
    <w:rsid w:val="23C16438"/>
    <w:rsid w:val="5C72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character" w:styleId="5">
    <w:name w:val="page number"/>
    <w:qFormat/>
    <w:uiPriority w:val="0"/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after="540"/>
      <w:jc w:val="center"/>
    </w:pPr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paragraph" w:customStyle="1" w:styleId="7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8">
    <w:name w:val="Other|2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Lines>0</Lines>
  <Paragraphs>0</Paragraphs>
  <TotalTime>0</TotalTime>
  <ScaleCrop>false</ScaleCrop>
  <LinksUpToDate>false</LinksUpToDate>
  <CharactersWithSpaces>111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2026-06-18T03:37:00Z</dcterms:created>
  <dc:creator>张</dc:creator>
  <cp:lastModifiedBy>刘平</cp:lastModifiedBy>
  <dcterms:modified xsi:type="dcterms:W3CDTF">2026-07-17T08:48:58Z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BFCE0964BF6F4A90A97191114B2234F6_11</vt:lpwstr>
  </property>
  <property fmtid="{D5CDD505-2E9C-101B-9397-08002B2CF9AE}" pid="4" name="KSOTemplateDocerSaveRecord">
    <vt:lpwstr>eyJoZGlkIjoiNzQwMWU1ZTEyZDhmNGQwNDYwOTkyYjE4NWNhMGE5NDkiLCJ1c2VySWQiOiIxNTQ5NTI5NzU1In0=</vt:lpwstr>
  </property>
</Properties>
</file>